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仿宋_GB2312" w:cs="仿宋_GB2312"/>
          <w:sz w:val="32"/>
          <w:szCs w:val="32"/>
        </w:rPr>
      </w:pPr>
      <w:r>
        <w:rPr>
          <w:rFonts w:hint="eastAsia" w:ascii="方正小标宋_GBK" w:hAnsi="方正小标宋_GBK" w:eastAsia="方正小标宋_GBK" w:cs="方正小标宋_GBK"/>
          <w:sz w:val="44"/>
          <w:szCs w:val="44"/>
        </w:rPr>
        <w:t>新时代加强师德师风建设的着力点</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光明日报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师德师风建设，关乎党对学校的领导、关乎全面贯彻党的教育方针，关乎中国特色社会主义事业薪火相传。习近平总书记在中国人民大学考察时强调：“培养社会主义建设者和接班人，迫切需要我们的教师既精通专业知识、做好‘经师’，又涵养德行、成为‘人师’。”构建高质量教育体系、建设教育强国，必须加强师德师风建设，着力打造一支政治素质过硬、业务能力精湛和育人水平高超的优秀教师队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突出政治标准的首要地位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谁培养人、培养什么人、怎样培养人始终是教育的根本问题，也是每个时代、每个国家教育发展的重大主题。“国将兴，必贵师而重傅”，建设教育强国是中华民族伟大复兴的基础工程，党和国家事业发展对教育的需要，对科学知识和优秀人才的需要，比以往任何时候都更为迫切。习近平总书记指出，要“坚持教育为人民服务、为中国共产党治国理政服务、为巩固和发展中国特色社会主义制度服务、为改革开放和社会主义现代化建设服务”“努力培养担当民族复兴大任的时代新人，培养德智体美劳全面发展的社会主义建设者和接班人”。这深刻指出了教师作为筑梦人的神圣职责。全力培养社会主义建设者和接班人，教师为党育人的初心不能忘，为国育才的立场不能改，要努力做精于“传道授业解惑”的“经师”和“人师”的统一者。教师是立教之本、兴教之源。说到底，评价一名新时代的好老师，首先要看的是政治标准，看心中是否有国家和民族，是否意识到肩负的国家使命和社会责任，这也是作为新时代人民教师应有的大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时代的广大教师，要牢记政治使命，强化政治责任，自觉做到理想信念坚定、政治素质过硬，始终同党和人民站在一起，胸怀中华民族伟大复兴的战略全局，着眼中国特色社会主义事业薪火相传，坚持党的全面领导，坚持马克思主义指导地位，深刻领会“两个确立”的决定性意义，增强“四个意识”、坚定“四个自信”、做到“两个维护”，秉承教育“四个服务”理念，努力成为先进思想文化的传播者、党执政的坚定支持者，努力培养一代又一代拥护中国共产党领导和我国社会主义制度、立志为中国特色社会主义事业奋斗终身的有用人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明确职业道德的高线要求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师的职业特性决定了教师必须是道德高尚的人群。对教师提出高标准、严要求，既是对学生负责，也是对民族负责。“师者，人之模范也”，师德往往成为社会公德的标杆。师德建设不只是强调底线约束，更为重要的是树起道德高线。教师具有多样化的职业角色，既是传道授业解惑者，又是管理者、示范者和研究者。师德不仅仅是一般的道德要求，它是教师这个行业的特殊道德要求，是一般社会道德在教师职业中的特殊体现。好老师首先应该是以德施教、以德立身的楷模。习近平总书记强调：“老师应该有言为士则、行为世范的自觉，不断提高自身道德修养，以模范行为影响和带动学生，做学生为学、为事、为人的大先生，成为被社会尊重的楷模，成为世人效法的榜样。”这充分体现了对师德建设的高度重视，是着眼教师职业特质、学生成长规律和社会公众期待对师德提出的高线要求，体现了新时代赋予师德的新内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师德需要教育培养，更需要老师自我修养。新时代的广大教师，要自觉加强师德修养，着力提升职业道德水平，深入学习习近平总书记关于师德师风建设的重要论述，认真落实新时代教师职业行为十项准则，严格自我约束、规范职业行为、强化道德自觉，明大德、守公德、严私德，敬重学问、严于律己、为人师表，提升道德品质，坚守精神家园，守住人格底线，带头弘扬社会主义核心价值观，进一步增强立德树人、教书育人的责任感和使命感。同时，要大力学习弘扬中华优秀传统文化，深入感悟蕴含其中的思想观念、人文精神、道德规范，培根铸魂，启智润心，以自己的人格魅力和学识风范教育感染学生，做到以德立身、以德立学、以德施教、以德育德，自觉做为学为事为人的表率，做让学生喜爱的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丰富爱生情怀的深刻内涵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爱是教育的永恒主题。古往今来，教育是培养人的崇高事业，也是充满爱的伟大事业，教师要带着感情、责任和奉献浇灌学生、培养学生，没有爱心的人不可能成为好老师。党的十八大以来，习近平总书记语重心长地谈道，教育是一门“仁而爱人”的事业；好老师应该是仁师。习近平总书记多次在不同场合指出，爱是教育的灵魂。在中国人民大学考察时，习近平总书记强调：“广大教师要严爱相济、润己泽人，以人格魅力呵护学生心灵，以学术造诣开启学生智慧，把自己的温暖和情感倾注到每一个学生身上，让每一个学生都健康成长，让每一个孩子都有人生出彩的机会。”这为广大教师如何更好成长为有爱心、有责任、有情怀的好老师提出了新的更高要求、指明了奋斗方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没有爱就没有教育。新时代的广大教师，要切实增强职业荣誉感，始终保持对教育的炽热情感，以仁爱之心投身教育事业，心中始终装着学生，爱学生，时刻铭记教书育人的责任使命，以情动人、以情育人、以情化人，把对家国的爱、对教育的爱、对学生的爱融为一体，甘当人梯，做一名有温度的好老师。对所有学生一视同仁，带着欣赏和鼓励的目光帮助学生成长，努力让每一个学生都能享受成功的喜悦。对学生多一点尊重和理解，善于发现学生的长处和闪光点，对学生成长过程出现的问题、存在的不足要给予宽容，热情帮助解决、提供精心指导，让学生充满阳光、快乐学习、自信成长，努力成为学生健康成长的指导者和引路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bookmarkStart w:id="0" w:name="_GoBack"/>
      <w:r>
        <w:rPr>
          <w:rFonts w:hint="eastAsia" w:ascii="黑体" w:hAnsi="黑体" w:eastAsia="黑体" w:cs="黑体"/>
          <w:sz w:val="32"/>
          <w:szCs w:val="32"/>
        </w:rPr>
        <w:t>拓展学习践行的实践路径</w:t>
      </w:r>
    </w:p>
    <w:bookmarkEnd w:id="0"/>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立德树人根本任务，不仅要传授知识、培养能力，寓价值观引导于知识传授和能力培养之中，重要的是帮助学生塑造正确的世界观、人生观、价值观，这也是全面推进课程思政建设的核心要义所在。推进全员全程全方位育人，每一位教师都要承担好育人责任，各方力量同向同行，形成协同育人效应。习近平总书记指出，要“深入研究和解决好为谁教、教什么、教给谁、怎样教的问题”。不仅要提高学生的知识水平，而且要培养学生的思想道德素养。同时，要形成高水平人才培养体系，把思想政治工作体系贯通于学科体系、教学体系、教材体系、管理体系。健全立德树人落实机制，坚决克服唯分数、唯升学、唯文凭、唯论文、唯帽子的顽瘴痼疾，从根本上解决教育评价指挥棒问题。这一方面更加凸显了教师的育人责任，必须以高尚道德教育引导学生成长成才，另一方面要深化改革创新，为教师创设安心舒心静心的从教环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德之于个人、之于社会，都具有基础性意义，做人做事第一位的是崇德修身。新时代的广大教师，要聚焦培养堪当民族复兴重任的时代新人，进一步强化育人意识，提升育人能力，深入挖掘课程所蕴含的思想政治教育资源，注重培养学生的政治认同、家国情怀、文化素养、道德修养，不断提升课程思政建设的意识和能力。着眼全员全程全方位育人，以树人为核心、以立德为根本，遵循思想政治工作规律、教书育人规律和学生成长规律，把思想政治教育贯穿人才培养全过程，教育引导学生做到品德润身、公德善心、大德铸魂。</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（作者系北京市习近平新时代中国特色社会主义思想研究中心特约研究员、首都师范大学教师工作部部长兼教师发展中心主任）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YjFjYzg5ZGNjYjgyMTI0Y2E3MmM2ZWYwMjI3ZWEifQ=="/>
  </w:docVars>
  <w:rsids>
    <w:rsidRoot w:val="00000000"/>
    <w:rsid w:val="05161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2023-04-04T10:32:41Z</dcterms:created>
  <dc:creator>DELL</dc:creator>
  <cp:lastModifiedBy>DELL</cp:lastModifiedBy>
  <dcterms:modified xsi:type="dcterms:W3CDTF">2023-04-04T10:34:21Z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9D1F44F31F7D416A8365217411546BFE</vt:lpwstr>
  </property>
</Properties>
</file>